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585BB8" w:rsidRDefault="00585BB8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79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7947CE" w:rsidRDefault="007947CE" w:rsidP="0079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74E" w:rsidRDefault="0021674E" w:rsidP="0079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D95E66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947C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947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ст-ца </w:t>
      </w:r>
      <w:proofErr w:type="gramStart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="00E171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1674E" w:rsidRDefault="0021674E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общественных обсуждений, состоявшихся              </w:t>
      </w:r>
      <w:r w:rsidR="00D95E6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E6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95E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(протокол общественных обсуждений № </w:t>
      </w:r>
      <w:r w:rsidR="00436CFF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bookmarkStart w:id="0" w:name="_GoBack"/>
      <w:bookmarkEnd w:id="0"/>
      <w:r w:rsidR="005D5F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21674E" w:rsidRDefault="0021674E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E66">
        <w:rPr>
          <w:rFonts w:ascii="Times New Roman" w:hAnsi="Times New Roman"/>
          <w:sz w:val="28"/>
          <w:szCs w:val="28"/>
        </w:rPr>
        <w:t>магазина</w:t>
      </w:r>
      <w:r w:rsidR="00C15E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21674E" w:rsidRPr="0021674E">
        <w:rPr>
          <w:rFonts w:ascii="Times New Roman" w:hAnsi="Times New Roman"/>
          <w:color w:val="000000"/>
          <w:sz w:val="28"/>
          <w:szCs w:val="28"/>
          <w:lang w:eastAsia="ru-RU"/>
        </w:rPr>
        <w:t>26:36:</w:t>
      </w:r>
      <w:r w:rsidR="00D95E66">
        <w:rPr>
          <w:rFonts w:ascii="Times New Roman" w:hAnsi="Times New Roman"/>
          <w:color w:val="000000"/>
          <w:sz w:val="28"/>
          <w:szCs w:val="28"/>
          <w:lang w:eastAsia="ru-RU"/>
        </w:rPr>
        <w:t>100902</w:t>
      </w:r>
      <w:r w:rsidR="0021674E" w:rsidRPr="0021674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D95E66">
        <w:rPr>
          <w:rFonts w:ascii="Times New Roman" w:hAnsi="Times New Roman"/>
          <w:color w:val="000000"/>
          <w:sz w:val="28"/>
          <w:szCs w:val="28"/>
          <w:lang w:eastAsia="ru-RU"/>
        </w:rPr>
        <w:t>809</w:t>
      </w:r>
      <w:r w:rsidR="0021674E" w:rsidRPr="00216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5E66" w:rsidRPr="00D95E66">
        <w:rPr>
          <w:rFonts w:ascii="Times New Roman" w:hAnsi="Times New Roman"/>
          <w:color w:val="000000"/>
          <w:sz w:val="28"/>
          <w:szCs w:val="28"/>
          <w:lang w:eastAsia="ru-RU"/>
        </w:rPr>
        <w:t>местоположение: «Российская Федерация, Ставропольский край, Курский муниципальный округ, хутор Графский, улица Школьная</w:t>
      </w:r>
      <w:r w:rsidR="007947CE" w:rsidRPr="007947C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1674E" w:rsidRDefault="0021674E" w:rsidP="00E171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7947C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947C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 общественных обсуждений.</w:t>
      </w:r>
    </w:p>
    <w:p w:rsidR="0021674E" w:rsidRDefault="0021674E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21674E" w:rsidRDefault="0021674E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1A" w:rsidRDefault="00D7561A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21674E" w:rsidRDefault="0021674E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674E" w:rsidRDefault="0021674E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21674E" w:rsidRDefault="0021674E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общественных обсуждений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40 Градостроительного кодекса Российской Федерации комиссия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674E" w:rsidRDefault="0021674E" w:rsidP="00585BB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E66" w:rsidRPr="00D95E66" w:rsidRDefault="00E171B4" w:rsidP="00D95E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 объекта капитального строительства 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E66">
        <w:rPr>
          <w:rFonts w:ascii="Times New Roman" w:hAnsi="Times New Roman"/>
          <w:sz w:val="28"/>
          <w:szCs w:val="28"/>
        </w:rPr>
        <w:t>магазина</w:t>
      </w:r>
      <w:r w:rsidR="00D7561A">
        <w:rPr>
          <w:rFonts w:ascii="Times New Roman" w:hAnsi="Times New Roman"/>
          <w:sz w:val="28"/>
          <w:szCs w:val="28"/>
        </w:rPr>
        <w:t>,</w:t>
      </w:r>
      <w:r w:rsidR="00C1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21674E" w:rsidRPr="0021674E">
        <w:rPr>
          <w:rFonts w:ascii="Times New Roman" w:hAnsi="Times New Roman"/>
          <w:color w:val="000000"/>
          <w:sz w:val="28"/>
          <w:szCs w:val="28"/>
          <w:lang w:eastAsia="ru-RU"/>
        </w:rPr>
        <w:t>26:36:</w:t>
      </w:r>
      <w:r w:rsidR="00D95E66">
        <w:rPr>
          <w:rFonts w:ascii="Times New Roman" w:hAnsi="Times New Roman"/>
          <w:color w:val="000000"/>
          <w:sz w:val="28"/>
          <w:szCs w:val="28"/>
          <w:lang w:eastAsia="ru-RU"/>
        </w:rPr>
        <w:t>100902</w:t>
      </w:r>
      <w:r w:rsidR="0021674E" w:rsidRPr="0021674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D95E66">
        <w:rPr>
          <w:rFonts w:ascii="Times New Roman" w:hAnsi="Times New Roman"/>
          <w:color w:val="000000"/>
          <w:sz w:val="28"/>
          <w:szCs w:val="28"/>
          <w:lang w:eastAsia="ru-RU"/>
        </w:rPr>
        <w:t>809</w:t>
      </w:r>
      <w:r w:rsidR="0021674E" w:rsidRPr="00216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5E66" w:rsidRPr="00D95E66">
        <w:rPr>
          <w:rFonts w:ascii="Times New Roman" w:hAnsi="Times New Roman"/>
          <w:color w:val="000000"/>
          <w:sz w:val="28"/>
          <w:szCs w:val="28"/>
          <w:lang w:eastAsia="ru-RU"/>
        </w:rPr>
        <w:t>местоположение: «Российская Федерация, Ставропольский край, Курский муниципальный округ, хутор Графский, улица Школьная</w:t>
      </w:r>
      <w:r w:rsidR="0021674E" w:rsidRPr="0021674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94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D95E6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="00D95E6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лее </w:t>
      </w:r>
      <w:r w:rsidR="0021674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земельный участок)</w:t>
      </w:r>
      <w:r w:rsidR="005F4B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 разрешенного строительства с уменьшением </w:t>
      </w:r>
      <w:r w:rsidR="00D95E66" w:rsidRPr="00D95E66">
        <w:rPr>
          <w:rFonts w:ascii="Times New Roman" w:eastAsia="Times New Roman" w:hAnsi="Times New Roman"/>
          <w:sz w:val="28"/>
          <w:szCs w:val="28"/>
          <w:lang w:eastAsia="ru-RU"/>
        </w:rPr>
        <w:t>отступов:</w:t>
      </w:r>
    </w:p>
    <w:p w:rsidR="00D95E66" w:rsidRPr="00D95E66" w:rsidRDefault="00D95E66" w:rsidP="00D95E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E66">
        <w:rPr>
          <w:rFonts w:ascii="Times New Roman" w:eastAsia="Times New Roman" w:hAnsi="Times New Roman"/>
          <w:sz w:val="28"/>
          <w:szCs w:val="28"/>
          <w:lang w:eastAsia="ru-RU"/>
        </w:rPr>
        <w:t>с 3 м до 1 м от восточной границы земельного участка;</w:t>
      </w:r>
    </w:p>
    <w:p w:rsidR="00D95E66" w:rsidRPr="00D95E66" w:rsidRDefault="00D95E66" w:rsidP="00D95E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E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3 м до 1 м от западной границы земельного участка;</w:t>
      </w:r>
    </w:p>
    <w:p w:rsidR="00D95E66" w:rsidRPr="00D95E66" w:rsidRDefault="00D95E66" w:rsidP="00D95E66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E66">
        <w:rPr>
          <w:rFonts w:ascii="Times New Roman" w:eastAsia="Times New Roman" w:hAnsi="Times New Roman"/>
          <w:sz w:val="28"/>
          <w:szCs w:val="28"/>
          <w:lang w:eastAsia="ru-RU"/>
        </w:rPr>
        <w:t>с 3 м до 1 м от северной границы земельного участка;</w:t>
      </w:r>
    </w:p>
    <w:p w:rsidR="00E171B4" w:rsidRPr="0021674E" w:rsidRDefault="00D95E66" w:rsidP="00D95E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E66">
        <w:rPr>
          <w:rFonts w:ascii="Times New Roman" w:eastAsia="Times New Roman" w:hAnsi="Times New Roman"/>
          <w:sz w:val="28"/>
          <w:szCs w:val="28"/>
          <w:lang w:eastAsia="ru-RU"/>
        </w:rPr>
        <w:t>с 3 м до 1 м от южной границы земельного участка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в связи с тем,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иные характеристики неблагоприятны для застройки, а именно: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4E" w:rsidRPr="00216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наличие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технологических особенностей объекта и привязанность его к имеющимся инженерным сетям</w:t>
      </w:r>
      <w:r w:rsidR="007947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D95E66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D95E66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D95E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5E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5E66">
        <w:rPr>
          <w:rFonts w:ascii="Times New Roman" w:eastAsia="Times New Roman" w:hAnsi="Times New Roman"/>
          <w:sz w:val="28"/>
          <w:szCs w:val="28"/>
          <w:lang w:eastAsia="ru-RU"/>
        </w:rPr>
        <w:t>Вардзелов</w:t>
      </w:r>
      <w:proofErr w:type="spell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D95E66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585BB8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E171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Максимова</w:t>
      </w:r>
      <w:proofErr w:type="spellEnd"/>
    </w:p>
    <w:p w:rsidR="00E171B4" w:rsidRDefault="00E171B4" w:rsidP="00E171B4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B523C"/>
    <w:rsid w:val="001F094F"/>
    <w:rsid w:val="0021674E"/>
    <w:rsid w:val="002537CB"/>
    <w:rsid w:val="002758D1"/>
    <w:rsid w:val="002B1A7C"/>
    <w:rsid w:val="002D0F01"/>
    <w:rsid w:val="003358D9"/>
    <w:rsid w:val="003434E4"/>
    <w:rsid w:val="00386B8F"/>
    <w:rsid w:val="00390872"/>
    <w:rsid w:val="003C5FCD"/>
    <w:rsid w:val="003D2A57"/>
    <w:rsid w:val="004365F8"/>
    <w:rsid w:val="00436CFF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85BB8"/>
    <w:rsid w:val="005926F9"/>
    <w:rsid w:val="005B51FC"/>
    <w:rsid w:val="005C3C02"/>
    <w:rsid w:val="005C7A14"/>
    <w:rsid w:val="005D5F21"/>
    <w:rsid w:val="005F4BD0"/>
    <w:rsid w:val="00612B1B"/>
    <w:rsid w:val="00633240"/>
    <w:rsid w:val="006678DC"/>
    <w:rsid w:val="00692825"/>
    <w:rsid w:val="006D2BD0"/>
    <w:rsid w:val="006D7819"/>
    <w:rsid w:val="00714B1D"/>
    <w:rsid w:val="00757A01"/>
    <w:rsid w:val="00772E27"/>
    <w:rsid w:val="00780391"/>
    <w:rsid w:val="007947CE"/>
    <w:rsid w:val="007969C3"/>
    <w:rsid w:val="007C47CC"/>
    <w:rsid w:val="007F6543"/>
    <w:rsid w:val="00802EC2"/>
    <w:rsid w:val="008052FA"/>
    <w:rsid w:val="00840DD6"/>
    <w:rsid w:val="008A0365"/>
    <w:rsid w:val="008D25B4"/>
    <w:rsid w:val="0093245C"/>
    <w:rsid w:val="009801C4"/>
    <w:rsid w:val="009B17C1"/>
    <w:rsid w:val="00A34640"/>
    <w:rsid w:val="00A36E69"/>
    <w:rsid w:val="00A53AA6"/>
    <w:rsid w:val="00A60D32"/>
    <w:rsid w:val="00A75FEB"/>
    <w:rsid w:val="00A930A0"/>
    <w:rsid w:val="00AB1BBE"/>
    <w:rsid w:val="00AB2C30"/>
    <w:rsid w:val="00B35A1C"/>
    <w:rsid w:val="00B547C4"/>
    <w:rsid w:val="00B94B48"/>
    <w:rsid w:val="00BB3746"/>
    <w:rsid w:val="00BB587D"/>
    <w:rsid w:val="00C15E59"/>
    <w:rsid w:val="00C22008"/>
    <w:rsid w:val="00C34F5D"/>
    <w:rsid w:val="00C5479F"/>
    <w:rsid w:val="00C923DA"/>
    <w:rsid w:val="00D45B47"/>
    <w:rsid w:val="00D63216"/>
    <w:rsid w:val="00D657FE"/>
    <w:rsid w:val="00D7561A"/>
    <w:rsid w:val="00D95E66"/>
    <w:rsid w:val="00DA7889"/>
    <w:rsid w:val="00DB1846"/>
    <w:rsid w:val="00DB7BE9"/>
    <w:rsid w:val="00DD1BF9"/>
    <w:rsid w:val="00E042D9"/>
    <w:rsid w:val="00E171B4"/>
    <w:rsid w:val="00E43E64"/>
    <w:rsid w:val="00E549DB"/>
    <w:rsid w:val="00E60990"/>
    <w:rsid w:val="00E67BF1"/>
    <w:rsid w:val="00E94860"/>
    <w:rsid w:val="00EB3037"/>
    <w:rsid w:val="00EC655D"/>
    <w:rsid w:val="00EF4043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gisogd</cp:lastModifiedBy>
  <cp:revision>100</cp:revision>
  <cp:lastPrinted>2024-01-12T06:27:00Z</cp:lastPrinted>
  <dcterms:created xsi:type="dcterms:W3CDTF">2021-06-18T11:15:00Z</dcterms:created>
  <dcterms:modified xsi:type="dcterms:W3CDTF">2024-02-27T05:46:00Z</dcterms:modified>
</cp:coreProperties>
</file>